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61E" w:rsidRDefault="007F061E" w:rsidP="007F061E">
      <w:pPr>
        <w:tabs>
          <w:tab w:val="left" w:pos="8931"/>
        </w:tabs>
        <w:ind w:firstLine="36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0014F4" wp14:editId="0030AF3C">
            <wp:simplePos x="0" y="0"/>
            <wp:positionH relativeFrom="column">
              <wp:posOffset>2562860</wp:posOffset>
            </wp:positionH>
            <wp:positionV relativeFrom="paragraph">
              <wp:posOffset>-247650</wp:posOffset>
            </wp:positionV>
            <wp:extent cx="955675" cy="939165"/>
            <wp:effectExtent l="0" t="0" r="0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3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7F061E" w:rsidRPr="00A0728F" w:rsidRDefault="007F061E" w:rsidP="007F061E">
      <w:pPr>
        <w:jc w:val="center"/>
        <w:rPr>
          <w:b/>
          <w:color w:val="000080"/>
          <w:sz w:val="28"/>
          <w:szCs w:val="26"/>
        </w:rPr>
      </w:pPr>
      <w:r w:rsidRPr="00A0728F">
        <w:rPr>
          <w:b/>
          <w:color w:val="000080"/>
          <w:sz w:val="28"/>
          <w:szCs w:val="26"/>
        </w:rPr>
        <w:t xml:space="preserve">Министерство </w:t>
      </w:r>
      <w:proofErr w:type="gramStart"/>
      <w:r w:rsidRPr="00A0728F">
        <w:rPr>
          <w:b/>
          <w:color w:val="000080"/>
          <w:sz w:val="28"/>
          <w:szCs w:val="26"/>
        </w:rPr>
        <w:t>образования  и</w:t>
      </w:r>
      <w:proofErr w:type="gramEnd"/>
      <w:r w:rsidRPr="00A0728F">
        <w:rPr>
          <w:b/>
          <w:color w:val="000080"/>
          <w:sz w:val="28"/>
          <w:szCs w:val="26"/>
        </w:rPr>
        <w:t xml:space="preserve"> науки Республики  Дагестан</w:t>
      </w:r>
    </w:p>
    <w:p w:rsidR="007F061E" w:rsidRPr="009B3584" w:rsidRDefault="007F061E" w:rsidP="007F061E">
      <w:pPr>
        <w:pStyle w:val="1"/>
        <w:ind w:firstLine="360"/>
        <w:jc w:val="left"/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3584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ГКОУ </w:t>
      </w:r>
      <w:r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РД </w:t>
      </w:r>
      <w:r w:rsidRPr="009B3584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proofErr w:type="spellStart"/>
      <w:r w:rsidRPr="009B3584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Ургулайская</w:t>
      </w:r>
      <w:proofErr w:type="spellEnd"/>
      <w:r w:rsidRPr="009B3584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ООШ </w:t>
      </w:r>
      <w:proofErr w:type="spellStart"/>
      <w:r w:rsidRPr="009B3584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Цумадинского</w:t>
      </w:r>
      <w:proofErr w:type="spellEnd"/>
      <w:r w:rsidRPr="009B3584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района»</w:t>
      </w:r>
    </w:p>
    <w:p w:rsidR="007F061E" w:rsidRPr="00CE2C09" w:rsidRDefault="007F061E" w:rsidP="007F061E">
      <w:pPr>
        <w:ind w:firstLine="360"/>
        <w:jc w:val="center"/>
        <w:rPr>
          <w:b/>
          <w:color w:val="000080"/>
          <w:sz w:val="20"/>
        </w:rPr>
      </w:pPr>
      <w:r>
        <w:rPr>
          <w:b/>
          <w:color w:val="000080"/>
          <w:sz w:val="20"/>
        </w:rPr>
        <w:t>368067</w:t>
      </w:r>
      <w:r w:rsidRPr="00CE2C09">
        <w:rPr>
          <w:b/>
          <w:color w:val="000080"/>
          <w:sz w:val="20"/>
        </w:rPr>
        <w:t xml:space="preserve">, </w:t>
      </w:r>
      <w:r>
        <w:rPr>
          <w:b/>
          <w:color w:val="000080"/>
          <w:sz w:val="20"/>
        </w:rPr>
        <w:t xml:space="preserve">РД, </w:t>
      </w:r>
      <w:proofErr w:type="spellStart"/>
      <w:r>
        <w:rPr>
          <w:b/>
          <w:color w:val="000080"/>
          <w:sz w:val="20"/>
        </w:rPr>
        <w:t>Цумадинский</w:t>
      </w:r>
      <w:proofErr w:type="spellEnd"/>
      <w:r>
        <w:rPr>
          <w:b/>
          <w:color w:val="000080"/>
          <w:sz w:val="20"/>
        </w:rPr>
        <w:t xml:space="preserve"> район, кутан </w:t>
      </w:r>
      <w:proofErr w:type="spellStart"/>
      <w:r>
        <w:rPr>
          <w:b/>
          <w:color w:val="000080"/>
          <w:sz w:val="20"/>
        </w:rPr>
        <w:t>Ургулай</w:t>
      </w:r>
      <w:proofErr w:type="spellEnd"/>
      <w:r>
        <w:rPr>
          <w:b/>
          <w:color w:val="000080"/>
          <w:sz w:val="20"/>
        </w:rPr>
        <w:t xml:space="preserve"> тел. (89094849054)</w:t>
      </w:r>
    </w:p>
    <w:p w:rsidR="007F061E" w:rsidRDefault="007F061E" w:rsidP="007F061E">
      <w:pPr>
        <w:ind w:firstLine="360"/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6BF350F" wp14:editId="50637D5B">
                <wp:simplePos x="0" y="0"/>
                <wp:positionH relativeFrom="column">
                  <wp:posOffset>358140</wp:posOffset>
                </wp:positionH>
                <wp:positionV relativeFrom="paragraph">
                  <wp:posOffset>114935</wp:posOffset>
                </wp:positionV>
                <wp:extent cx="5852160" cy="0"/>
                <wp:effectExtent l="28575" t="33655" r="34290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4C773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2pt,9.05pt" to="48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CFFWQIAAGoEAAAOAAAAZHJzL2Uyb0RvYy54bWysVNFu0zAUfUfiH6y8d2lK23XR0gk1LS8D&#10;Km18gGs7jTXHtmyvaYWQgGekfgK/wANIkwZ8Q/pHXLtNtcELQuTBubavT8499zjnF+tKoBUzliuZ&#10;RclJN0JMEkW5XGbRm+tZZxQh67CkWCjJsmjDbHQxfvrkvNYp66lSCcoMAhBp01pnUemcTuPYkpJV&#10;2J4ozSRsFspU2MHULGNqcA3olYh73e4wrpWh2ijCrIXVfL8ZjQN+UTDiXheFZQ6JLAJuLowmjAs/&#10;xuNznC4N1iUnBxr4H1hUmEv46BEqxw6jW8P/gKo4Mcqqwp0QVcWqKDhhoQaoJun+Vs1ViTULtYA4&#10;Vh9lsv8PlrxazQ3iNIt6EZK4ghY1n3fvd9vme/Nlt0W7D83P5lvztblrfjR3u48Q3+8+Qew3m/vD&#10;8hb1vJK1tikATuTceC3IWl7pS0VuLJJqUmK5ZKGi642GzyT+RPzoiJ9YDXwW9UtFIQffOhVkXRem&#10;8pAgGFqH7m2O3WNrhwgsDkaDXjKEJpN2L8Zpe1Ab614wVSEfZJHg0guLU7y6tM4TwWmb4pelmnEh&#10;gjmERDWAnyYDD11pkMqVXF6DYW4ChFWCU5/uD1qzXEyEQSvsDQfPbBbqhJ2HaUbdShrgS4bp9BA7&#10;zMU+BjpCejwoDggeor2j3p51z6aj6ajf6feG006/m+ed57NJvzOcJaeD/Fk+meTJO08t6aclp5RJ&#10;z651d9L/O/cc7tnel0d/H4WJH6MHBYFs+w6kQ3d9Q/fWWCi6mZu262DokHy4fP7GPJxD/PAXMf4F&#10;AAD//wMAUEsDBBQABgAIAAAAIQCWYZIO2wAAAAgBAAAPAAAAZHJzL2Rvd25yZXYueG1sTI+xTsNA&#10;EER7JP7htEh05ByUGMf4HKEI6FKQ0NBtfBvbwbdn+S6O+XsWUUC5M6PZN8V6cp0aaQitZwPzWQKK&#10;uPK25drA+/7lLgMVIrLFzjMZ+KIA6/L6qsDc+gu/0biLtZISDjkaaGLsc61D1ZDDMPM9sXhHPziM&#10;cg61tgNepNx1+j5JUu2wZfnQYE+bhqrP3dkZ2GxPz+PEp1dc7MPWYfrBXVgac3szPT2CijTFvzD8&#10;4As6lMJ08Ge2QXUGlulCkqJnc1Dirx4y2Xb4FXRZ6P8Dym8AAAD//wMAUEsBAi0AFAAGAAgAAAAh&#10;ALaDOJL+AAAA4QEAABMAAAAAAAAAAAAAAAAAAAAAAFtDb250ZW50X1R5cGVzXS54bWxQSwECLQAU&#10;AAYACAAAACEAOP0h/9YAAACUAQAACwAAAAAAAAAAAAAAAAAvAQAAX3JlbHMvLnJlbHNQSwECLQAU&#10;AAYACAAAACEAhSAhRVkCAABqBAAADgAAAAAAAAAAAAAAAAAuAgAAZHJzL2Uyb0RvYy54bWxQSwEC&#10;LQAUAAYACAAAACEAlmGSDtsAAAAIAQAADwAAAAAAAAAAAAAAAACzBAAAZHJzL2Rvd25yZXYueG1s&#10;UEsFBgAAAAAEAAQA8wAAALsFAAAAAA==&#10;" o:allowincell="f" strokecolor="blue" strokeweight="4.5pt">
                <v:stroke linestyle="thinThick"/>
              </v:line>
            </w:pict>
          </mc:Fallback>
        </mc:AlternateContent>
      </w:r>
    </w:p>
    <w:p w:rsidR="007F061E" w:rsidRDefault="007F061E" w:rsidP="007F061E">
      <w:pPr>
        <w:ind w:firstLine="360"/>
        <w:jc w:val="center"/>
        <w:rPr>
          <w:sz w:val="8"/>
        </w:rPr>
      </w:pPr>
    </w:p>
    <w:p w:rsidR="007F061E" w:rsidRDefault="007F061E" w:rsidP="007F061E">
      <w:pPr>
        <w:ind w:firstLine="360"/>
        <w:jc w:val="center"/>
        <w:rPr>
          <w:sz w:val="8"/>
        </w:rPr>
      </w:pPr>
    </w:p>
    <w:p w:rsidR="007F061E" w:rsidRDefault="007F061E"/>
    <w:p w:rsidR="007F061E" w:rsidRPr="007F061E" w:rsidRDefault="007F061E" w:rsidP="007F061E"/>
    <w:p w:rsidR="007F061E" w:rsidRPr="007F061E" w:rsidRDefault="007F061E" w:rsidP="007F061E"/>
    <w:p w:rsidR="007F061E" w:rsidRPr="007F061E" w:rsidRDefault="007F061E" w:rsidP="007F061E">
      <w:pPr>
        <w:rPr>
          <w:sz w:val="28"/>
        </w:rPr>
      </w:pPr>
    </w:p>
    <w:p w:rsidR="007F061E" w:rsidRPr="007F061E" w:rsidRDefault="007F061E" w:rsidP="007F061E">
      <w:pPr>
        <w:tabs>
          <w:tab w:val="left" w:pos="4140"/>
        </w:tabs>
        <w:jc w:val="center"/>
        <w:rPr>
          <w:b/>
          <w:sz w:val="28"/>
        </w:rPr>
      </w:pPr>
      <w:r w:rsidRPr="007F061E">
        <w:rPr>
          <w:b/>
          <w:sz w:val="28"/>
        </w:rPr>
        <w:t>График питания</w:t>
      </w:r>
    </w:p>
    <w:p w:rsidR="007F061E" w:rsidRPr="007F061E" w:rsidRDefault="007F061E" w:rsidP="007F061E">
      <w:pPr>
        <w:tabs>
          <w:tab w:val="left" w:pos="4140"/>
        </w:tabs>
        <w:jc w:val="center"/>
        <w:rPr>
          <w:b/>
          <w:sz w:val="28"/>
        </w:rPr>
      </w:pPr>
      <w:r w:rsidRPr="007F061E">
        <w:rPr>
          <w:b/>
          <w:sz w:val="28"/>
        </w:rPr>
        <w:t>обучающихся 1-4 классов ГКОУ РД «</w:t>
      </w:r>
      <w:proofErr w:type="spellStart"/>
      <w:r w:rsidRPr="007F061E">
        <w:rPr>
          <w:b/>
          <w:sz w:val="28"/>
        </w:rPr>
        <w:t>Ургулайская</w:t>
      </w:r>
      <w:proofErr w:type="spellEnd"/>
      <w:r w:rsidRPr="007F061E">
        <w:rPr>
          <w:b/>
          <w:sz w:val="28"/>
        </w:rPr>
        <w:t xml:space="preserve"> ООШ </w:t>
      </w:r>
      <w:proofErr w:type="spellStart"/>
      <w:r w:rsidRPr="007F061E">
        <w:rPr>
          <w:b/>
          <w:sz w:val="28"/>
        </w:rPr>
        <w:t>Цумадинского</w:t>
      </w:r>
      <w:proofErr w:type="spellEnd"/>
      <w:r w:rsidRPr="007F061E">
        <w:rPr>
          <w:b/>
          <w:sz w:val="28"/>
        </w:rPr>
        <w:t xml:space="preserve"> района» на 2020-2021 учебный год.</w:t>
      </w:r>
    </w:p>
    <w:p w:rsidR="007F061E" w:rsidRPr="007F061E" w:rsidRDefault="007F061E" w:rsidP="007F061E">
      <w:pPr>
        <w:rPr>
          <w:b/>
          <w:sz w:val="28"/>
        </w:rPr>
      </w:pPr>
    </w:p>
    <w:p w:rsidR="007F061E" w:rsidRPr="007F061E" w:rsidRDefault="007F061E" w:rsidP="007F061E">
      <w:pPr>
        <w:rPr>
          <w:b/>
          <w:sz w:val="28"/>
        </w:rPr>
      </w:pPr>
    </w:p>
    <w:p w:rsidR="007F061E" w:rsidRPr="007F061E" w:rsidRDefault="007F061E" w:rsidP="007F061E">
      <w:pPr>
        <w:rPr>
          <w:sz w:val="28"/>
        </w:rPr>
      </w:pPr>
    </w:p>
    <w:p w:rsidR="007F061E" w:rsidRPr="007F061E" w:rsidRDefault="007F061E" w:rsidP="007F061E">
      <w:pPr>
        <w:rPr>
          <w:sz w:val="28"/>
        </w:rPr>
      </w:pPr>
    </w:p>
    <w:p w:rsidR="007F061E" w:rsidRPr="007F061E" w:rsidRDefault="007F061E" w:rsidP="007F061E">
      <w:pPr>
        <w:rPr>
          <w:sz w:val="28"/>
        </w:rPr>
      </w:pPr>
    </w:p>
    <w:p w:rsidR="007F061E" w:rsidRPr="007F061E" w:rsidRDefault="007F061E" w:rsidP="007F061E">
      <w:pPr>
        <w:tabs>
          <w:tab w:val="left" w:pos="3015"/>
        </w:tabs>
        <w:rPr>
          <w:sz w:val="28"/>
        </w:rPr>
      </w:pPr>
      <w:r w:rsidRPr="007F061E">
        <w:rPr>
          <w:sz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9"/>
        <w:gridCol w:w="1698"/>
        <w:gridCol w:w="1840"/>
        <w:gridCol w:w="2656"/>
        <w:gridCol w:w="1882"/>
      </w:tblGrid>
      <w:tr w:rsidR="007F061E" w:rsidRPr="007F061E" w:rsidTr="007F061E">
        <w:tc>
          <w:tcPr>
            <w:tcW w:w="1271" w:type="dxa"/>
          </w:tcPr>
          <w:p w:rsidR="007F061E" w:rsidRPr="007F061E" w:rsidRDefault="007F061E" w:rsidP="007F061E">
            <w:pPr>
              <w:tabs>
                <w:tab w:val="left" w:pos="3015"/>
              </w:tabs>
              <w:rPr>
                <w:b/>
                <w:sz w:val="28"/>
              </w:rPr>
            </w:pPr>
          </w:p>
          <w:p w:rsidR="007F061E" w:rsidRPr="007F061E" w:rsidRDefault="007F061E" w:rsidP="007F061E">
            <w:pPr>
              <w:tabs>
                <w:tab w:val="left" w:pos="3015"/>
              </w:tabs>
              <w:rPr>
                <w:b/>
                <w:sz w:val="28"/>
              </w:rPr>
            </w:pPr>
            <w:r w:rsidRPr="007F061E">
              <w:rPr>
                <w:b/>
                <w:sz w:val="28"/>
              </w:rPr>
              <w:t>№</w:t>
            </w:r>
          </w:p>
        </w:tc>
        <w:tc>
          <w:tcPr>
            <w:tcW w:w="1701" w:type="dxa"/>
          </w:tcPr>
          <w:p w:rsidR="007F061E" w:rsidRPr="007F061E" w:rsidRDefault="007F061E" w:rsidP="007F061E">
            <w:pPr>
              <w:tabs>
                <w:tab w:val="left" w:pos="3015"/>
              </w:tabs>
              <w:rPr>
                <w:b/>
                <w:sz w:val="28"/>
              </w:rPr>
            </w:pPr>
          </w:p>
          <w:p w:rsidR="007F061E" w:rsidRPr="007F061E" w:rsidRDefault="007F061E" w:rsidP="007F061E">
            <w:pPr>
              <w:tabs>
                <w:tab w:val="left" w:pos="3015"/>
              </w:tabs>
              <w:rPr>
                <w:b/>
                <w:sz w:val="28"/>
              </w:rPr>
            </w:pPr>
            <w:r w:rsidRPr="007F061E">
              <w:rPr>
                <w:b/>
                <w:sz w:val="28"/>
              </w:rPr>
              <w:t>Время</w:t>
            </w:r>
          </w:p>
        </w:tc>
        <w:tc>
          <w:tcPr>
            <w:tcW w:w="1843" w:type="dxa"/>
          </w:tcPr>
          <w:p w:rsidR="007F061E" w:rsidRPr="007F061E" w:rsidRDefault="007F061E" w:rsidP="007F061E">
            <w:pPr>
              <w:tabs>
                <w:tab w:val="left" w:pos="3015"/>
              </w:tabs>
              <w:rPr>
                <w:b/>
                <w:sz w:val="28"/>
              </w:rPr>
            </w:pPr>
          </w:p>
          <w:p w:rsidR="007F061E" w:rsidRPr="007F061E" w:rsidRDefault="007F061E" w:rsidP="007F061E">
            <w:pPr>
              <w:tabs>
                <w:tab w:val="left" w:pos="3015"/>
              </w:tabs>
              <w:rPr>
                <w:b/>
                <w:sz w:val="28"/>
              </w:rPr>
            </w:pPr>
            <w:r w:rsidRPr="007F061E">
              <w:rPr>
                <w:b/>
                <w:sz w:val="28"/>
              </w:rPr>
              <w:t>Классы</w:t>
            </w:r>
          </w:p>
        </w:tc>
        <w:tc>
          <w:tcPr>
            <w:tcW w:w="2661" w:type="dxa"/>
          </w:tcPr>
          <w:p w:rsidR="007F061E" w:rsidRPr="007F061E" w:rsidRDefault="007F061E" w:rsidP="007F061E">
            <w:pPr>
              <w:tabs>
                <w:tab w:val="left" w:pos="3015"/>
              </w:tabs>
              <w:rPr>
                <w:b/>
                <w:sz w:val="28"/>
              </w:rPr>
            </w:pPr>
          </w:p>
          <w:p w:rsidR="007F061E" w:rsidRPr="007F061E" w:rsidRDefault="007F061E" w:rsidP="007F061E">
            <w:pPr>
              <w:tabs>
                <w:tab w:val="left" w:pos="3015"/>
              </w:tabs>
              <w:rPr>
                <w:b/>
                <w:sz w:val="28"/>
              </w:rPr>
            </w:pPr>
            <w:r w:rsidRPr="007F061E">
              <w:rPr>
                <w:b/>
                <w:sz w:val="28"/>
              </w:rPr>
              <w:t>Количество детей</w:t>
            </w:r>
          </w:p>
        </w:tc>
        <w:tc>
          <w:tcPr>
            <w:tcW w:w="1869" w:type="dxa"/>
          </w:tcPr>
          <w:p w:rsidR="007F061E" w:rsidRPr="007F061E" w:rsidRDefault="007F061E" w:rsidP="007F061E">
            <w:pPr>
              <w:tabs>
                <w:tab w:val="left" w:pos="3015"/>
              </w:tabs>
              <w:rPr>
                <w:b/>
                <w:sz w:val="28"/>
              </w:rPr>
            </w:pPr>
          </w:p>
          <w:p w:rsidR="007F061E" w:rsidRPr="007F061E" w:rsidRDefault="007F061E" w:rsidP="007F061E">
            <w:pPr>
              <w:tabs>
                <w:tab w:val="left" w:pos="3015"/>
              </w:tabs>
              <w:rPr>
                <w:b/>
                <w:sz w:val="28"/>
              </w:rPr>
            </w:pPr>
            <w:r w:rsidRPr="007F061E">
              <w:rPr>
                <w:b/>
                <w:sz w:val="28"/>
              </w:rPr>
              <w:t>Вместимость</w:t>
            </w:r>
          </w:p>
          <w:p w:rsidR="007F061E" w:rsidRPr="007F061E" w:rsidRDefault="007F061E" w:rsidP="007F061E">
            <w:pPr>
              <w:tabs>
                <w:tab w:val="left" w:pos="3015"/>
              </w:tabs>
              <w:rPr>
                <w:b/>
                <w:sz w:val="28"/>
              </w:rPr>
            </w:pPr>
          </w:p>
        </w:tc>
      </w:tr>
      <w:tr w:rsidR="007F061E" w:rsidRPr="007F061E" w:rsidTr="007F061E">
        <w:tc>
          <w:tcPr>
            <w:tcW w:w="1271" w:type="dxa"/>
          </w:tcPr>
          <w:p w:rsidR="007F061E" w:rsidRPr="001824DE" w:rsidRDefault="007F061E" w:rsidP="007F061E">
            <w:pPr>
              <w:tabs>
                <w:tab w:val="left" w:pos="3015"/>
              </w:tabs>
              <w:jc w:val="center"/>
              <w:rPr>
                <w:b/>
                <w:sz w:val="28"/>
              </w:rPr>
            </w:pPr>
          </w:p>
          <w:p w:rsidR="007F061E" w:rsidRPr="001824DE" w:rsidRDefault="007F061E" w:rsidP="007F061E">
            <w:pPr>
              <w:tabs>
                <w:tab w:val="left" w:pos="3015"/>
              </w:tabs>
              <w:jc w:val="center"/>
              <w:rPr>
                <w:b/>
                <w:sz w:val="28"/>
              </w:rPr>
            </w:pPr>
            <w:r w:rsidRPr="001824DE">
              <w:rPr>
                <w:b/>
                <w:sz w:val="28"/>
              </w:rPr>
              <w:t>1 поток</w:t>
            </w:r>
          </w:p>
        </w:tc>
        <w:tc>
          <w:tcPr>
            <w:tcW w:w="1701" w:type="dxa"/>
          </w:tcPr>
          <w:p w:rsidR="007F061E" w:rsidRPr="001824DE" w:rsidRDefault="007F061E" w:rsidP="007F061E">
            <w:pPr>
              <w:tabs>
                <w:tab w:val="left" w:pos="3015"/>
              </w:tabs>
              <w:jc w:val="center"/>
              <w:rPr>
                <w:b/>
                <w:sz w:val="28"/>
              </w:rPr>
            </w:pPr>
          </w:p>
          <w:p w:rsidR="007F061E" w:rsidRPr="001824DE" w:rsidRDefault="001824DE" w:rsidP="007F061E">
            <w:pPr>
              <w:tabs>
                <w:tab w:val="left" w:pos="3015"/>
              </w:tabs>
              <w:jc w:val="center"/>
              <w:rPr>
                <w:b/>
                <w:sz w:val="28"/>
              </w:rPr>
            </w:pPr>
            <w:r w:rsidRPr="001824DE">
              <w:rPr>
                <w:b/>
                <w:sz w:val="28"/>
              </w:rPr>
              <w:t>09:55-10.15</w:t>
            </w:r>
          </w:p>
        </w:tc>
        <w:tc>
          <w:tcPr>
            <w:tcW w:w="1843" w:type="dxa"/>
          </w:tcPr>
          <w:p w:rsidR="007F061E" w:rsidRPr="001824DE" w:rsidRDefault="007F061E" w:rsidP="007F061E">
            <w:pPr>
              <w:tabs>
                <w:tab w:val="left" w:pos="3015"/>
              </w:tabs>
              <w:jc w:val="center"/>
              <w:rPr>
                <w:b/>
                <w:sz w:val="28"/>
              </w:rPr>
            </w:pPr>
          </w:p>
          <w:p w:rsidR="007F061E" w:rsidRPr="001824DE" w:rsidRDefault="007F061E" w:rsidP="007F061E">
            <w:pPr>
              <w:tabs>
                <w:tab w:val="left" w:pos="3015"/>
              </w:tabs>
              <w:jc w:val="center"/>
              <w:rPr>
                <w:b/>
                <w:sz w:val="28"/>
              </w:rPr>
            </w:pPr>
            <w:r w:rsidRPr="001824DE">
              <w:rPr>
                <w:b/>
                <w:sz w:val="28"/>
              </w:rPr>
              <w:t>1 и 3</w:t>
            </w:r>
          </w:p>
        </w:tc>
        <w:tc>
          <w:tcPr>
            <w:tcW w:w="2661" w:type="dxa"/>
          </w:tcPr>
          <w:p w:rsidR="007F061E" w:rsidRPr="001824DE" w:rsidRDefault="007F061E" w:rsidP="007F061E">
            <w:pPr>
              <w:tabs>
                <w:tab w:val="left" w:pos="3015"/>
              </w:tabs>
              <w:jc w:val="center"/>
              <w:rPr>
                <w:b/>
                <w:sz w:val="28"/>
              </w:rPr>
            </w:pPr>
          </w:p>
          <w:p w:rsidR="007F061E" w:rsidRPr="001824DE" w:rsidRDefault="007F061E" w:rsidP="007F061E">
            <w:pPr>
              <w:tabs>
                <w:tab w:val="left" w:pos="3015"/>
              </w:tabs>
              <w:jc w:val="center"/>
              <w:rPr>
                <w:b/>
                <w:sz w:val="28"/>
              </w:rPr>
            </w:pPr>
            <w:r w:rsidRPr="001824DE">
              <w:rPr>
                <w:b/>
                <w:sz w:val="28"/>
              </w:rPr>
              <w:t>11</w:t>
            </w:r>
          </w:p>
        </w:tc>
        <w:tc>
          <w:tcPr>
            <w:tcW w:w="1869" w:type="dxa"/>
          </w:tcPr>
          <w:p w:rsidR="007F061E" w:rsidRPr="001824DE" w:rsidRDefault="007F061E" w:rsidP="007F061E">
            <w:pPr>
              <w:tabs>
                <w:tab w:val="left" w:pos="3015"/>
              </w:tabs>
              <w:jc w:val="center"/>
              <w:rPr>
                <w:b/>
                <w:sz w:val="28"/>
              </w:rPr>
            </w:pPr>
          </w:p>
          <w:p w:rsidR="007F061E" w:rsidRPr="001824DE" w:rsidRDefault="001824DE" w:rsidP="007F061E">
            <w:pPr>
              <w:tabs>
                <w:tab w:val="left" w:pos="3015"/>
              </w:tabs>
              <w:jc w:val="center"/>
              <w:rPr>
                <w:b/>
                <w:sz w:val="28"/>
              </w:rPr>
            </w:pPr>
            <w:r w:rsidRPr="001824DE">
              <w:rPr>
                <w:b/>
                <w:sz w:val="28"/>
              </w:rPr>
              <w:t>15</w:t>
            </w:r>
          </w:p>
          <w:p w:rsidR="007F061E" w:rsidRPr="001824DE" w:rsidRDefault="007F061E" w:rsidP="007F061E">
            <w:pPr>
              <w:tabs>
                <w:tab w:val="left" w:pos="3015"/>
              </w:tabs>
              <w:jc w:val="center"/>
              <w:rPr>
                <w:b/>
                <w:sz w:val="28"/>
              </w:rPr>
            </w:pPr>
          </w:p>
        </w:tc>
      </w:tr>
      <w:tr w:rsidR="007F061E" w:rsidRPr="007F061E" w:rsidTr="007F061E">
        <w:tc>
          <w:tcPr>
            <w:tcW w:w="1271" w:type="dxa"/>
          </w:tcPr>
          <w:p w:rsidR="007F061E" w:rsidRPr="001824DE" w:rsidRDefault="007F061E" w:rsidP="007F061E">
            <w:pPr>
              <w:tabs>
                <w:tab w:val="left" w:pos="3015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7F061E" w:rsidRPr="001824DE" w:rsidRDefault="007F061E" w:rsidP="007F061E">
            <w:pPr>
              <w:tabs>
                <w:tab w:val="left" w:pos="3015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7F061E" w:rsidRPr="001824DE" w:rsidRDefault="007F061E" w:rsidP="007F061E">
            <w:pPr>
              <w:tabs>
                <w:tab w:val="left" w:pos="3015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2661" w:type="dxa"/>
          </w:tcPr>
          <w:p w:rsidR="007F061E" w:rsidRPr="001824DE" w:rsidRDefault="007F061E" w:rsidP="007F061E">
            <w:pPr>
              <w:tabs>
                <w:tab w:val="left" w:pos="3015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1869" w:type="dxa"/>
          </w:tcPr>
          <w:p w:rsidR="007F061E" w:rsidRPr="001824DE" w:rsidRDefault="007F061E" w:rsidP="007F061E">
            <w:pPr>
              <w:tabs>
                <w:tab w:val="left" w:pos="3015"/>
              </w:tabs>
              <w:jc w:val="center"/>
              <w:rPr>
                <w:b/>
                <w:sz w:val="28"/>
              </w:rPr>
            </w:pPr>
          </w:p>
        </w:tc>
      </w:tr>
      <w:tr w:rsidR="007F061E" w:rsidRPr="007F061E" w:rsidTr="007F061E">
        <w:tc>
          <w:tcPr>
            <w:tcW w:w="1271" w:type="dxa"/>
          </w:tcPr>
          <w:p w:rsidR="007F061E" w:rsidRPr="001824DE" w:rsidRDefault="007F061E" w:rsidP="007F061E">
            <w:pPr>
              <w:tabs>
                <w:tab w:val="left" w:pos="3015"/>
              </w:tabs>
              <w:jc w:val="center"/>
              <w:rPr>
                <w:b/>
                <w:sz w:val="28"/>
              </w:rPr>
            </w:pPr>
          </w:p>
          <w:p w:rsidR="007F061E" w:rsidRPr="001824DE" w:rsidRDefault="007F061E" w:rsidP="007F061E">
            <w:pPr>
              <w:tabs>
                <w:tab w:val="left" w:pos="3015"/>
              </w:tabs>
              <w:jc w:val="center"/>
              <w:rPr>
                <w:b/>
                <w:sz w:val="28"/>
              </w:rPr>
            </w:pPr>
            <w:r w:rsidRPr="001824DE">
              <w:rPr>
                <w:b/>
                <w:sz w:val="28"/>
              </w:rPr>
              <w:t>2 поток</w:t>
            </w:r>
          </w:p>
        </w:tc>
        <w:tc>
          <w:tcPr>
            <w:tcW w:w="1701" w:type="dxa"/>
          </w:tcPr>
          <w:p w:rsidR="007F061E" w:rsidRPr="001824DE" w:rsidRDefault="007F061E" w:rsidP="007F061E">
            <w:pPr>
              <w:tabs>
                <w:tab w:val="left" w:pos="3015"/>
              </w:tabs>
              <w:jc w:val="center"/>
              <w:rPr>
                <w:b/>
                <w:sz w:val="28"/>
              </w:rPr>
            </w:pPr>
          </w:p>
          <w:p w:rsidR="007F061E" w:rsidRPr="001824DE" w:rsidRDefault="001824DE" w:rsidP="007F061E">
            <w:pPr>
              <w:tabs>
                <w:tab w:val="left" w:pos="3015"/>
              </w:tabs>
              <w:jc w:val="center"/>
              <w:rPr>
                <w:b/>
                <w:sz w:val="28"/>
              </w:rPr>
            </w:pPr>
            <w:r w:rsidRPr="001824DE">
              <w:rPr>
                <w:b/>
                <w:sz w:val="28"/>
              </w:rPr>
              <w:t>10.55-11.15</w:t>
            </w:r>
          </w:p>
        </w:tc>
        <w:tc>
          <w:tcPr>
            <w:tcW w:w="1843" w:type="dxa"/>
          </w:tcPr>
          <w:p w:rsidR="007F061E" w:rsidRPr="001824DE" w:rsidRDefault="007F061E" w:rsidP="007F061E">
            <w:pPr>
              <w:tabs>
                <w:tab w:val="left" w:pos="3015"/>
              </w:tabs>
              <w:jc w:val="center"/>
              <w:rPr>
                <w:b/>
                <w:sz w:val="28"/>
              </w:rPr>
            </w:pPr>
          </w:p>
          <w:p w:rsidR="007F061E" w:rsidRPr="001824DE" w:rsidRDefault="007F061E" w:rsidP="007F061E">
            <w:pPr>
              <w:tabs>
                <w:tab w:val="left" w:pos="3015"/>
              </w:tabs>
              <w:jc w:val="center"/>
              <w:rPr>
                <w:b/>
                <w:sz w:val="28"/>
              </w:rPr>
            </w:pPr>
            <w:r w:rsidRPr="001824DE">
              <w:rPr>
                <w:b/>
                <w:sz w:val="28"/>
              </w:rPr>
              <w:t>2 и 4</w:t>
            </w:r>
          </w:p>
        </w:tc>
        <w:tc>
          <w:tcPr>
            <w:tcW w:w="2661" w:type="dxa"/>
          </w:tcPr>
          <w:p w:rsidR="007F061E" w:rsidRPr="001824DE" w:rsidRDefault="007F061E" w:rsidP="007F061E">
            <w:pPr>
              <w:tabs>
                <w:tab w:val="left" w:pos="3015"/>
              </w:tabs>
              <w:jc w:val="center"/>
              <w:rPr>
                <w:b/>
                <w:sz w:val="28"/>
              </w:rPr>
            </w:pPr>
          </w:p>
          <w:p w:rsidR="007F061E" w:rsidRPr="001824DE" w:rsidRDefault="007F061E" w:rsidP="007F061E">
            <w:pPr>
              <w:tabs>
                <w:tab w:val="left" w:pos="3015"/>
              </w:tabs>
              <w:jc w:val="center"/>
              <w:rPr>
                <w:b/>
                <w:sz w:val="28"/>
              </w:rPr>
            </w:pPr>
            <w:r w:rsidRPr="001824DE">
              <w:rPr>
                <w:b/>
                <w:sz w:val="28"/>
              </w:rPr>
              <w:t>11</w:t>
            </w:r>
          </w:p>
        </w:tc>
        <w:tc>
          <w:tcPr>
            <w:tcW w:w="1869" w:type="dxa"/>
          </w:tcPr>
          <w:p w:rsidR="007F061E" w:rsidRPr="001824DE" w:rsidRDefault="007F061E" w:rsidP="007F061E">
            <w:pPr>
              <w:tabs>
                <w:tab w:val="left" w:pos="3015"/>
              </w:tabs>
              <w:jc w:val="center"/>
              <w:rPr>
                <w:b/>
                <w:sz w:val="28"/>
              </w:rPr>
            </w:pPr>
          </w:p>
          <w:p w:rsidR="007F061E" w:rsidRPr="001824DE" w:rsidRDefault="001824DE" w:rsidP="007F061E">
            <w:pPr>
              <w:tabs>
                <w:tab w:val="left" w:pos="3015"/>
              </w:tabs>
              <w:jc w:val="center"/>
              <w:rPr>
                <w:b/>
                <w:sz w:val="28"/>
              </w:rPr>
            </w:pPr>
            <w:r w:rsidRPr="001824DE">
              <w:rPr>
                <w:b/>
                <w:sz w:val="28"/>
              </w:rPr>
              <w:t>15</w:t>
            </w:r>
          </w:p>
          <w:p w:rsidR="007F061E" w:rsidRPr="001824DE" w:rsidRDefault="007F061E" w:rsidP="007F061E">
            <w:pPr>
              <w:tabs>
                <w:tab w:val="left" w:pos="3015"/>
              </w:tabs>
              <w:jc w:val="center"/>
              <w:rPr>
                <w:b/>
                <w:sz w:val="28"/>
              </w:rPr>
            </w:pPr>
          </w:p>
        </w:tc>
      </w:tr>
    </w:tbl>
    <w:p w:rsidR="007F061E" w:rsidRPr="007F061E" w:rsidRDefault="007F061E" w:rsidP="007F061E">
      <w:pPr>
        <w:tabs>
          <w:tab w:val="left" w:pos="3015"/>
        </w:tabs>
        <w:rPr>
          <w:sz w:val="28"/>
        </w:rPr>
      </w:pPr>
    </w:p>
    <w:p w:rsidR="007F061E" w:rsidRPr="007F061E" w:rsidRDefault="007F061E" w:rsidP="007F061E">
      <w:pPr>
        <w:rPr>
          <w:sz w:val="28"/>
        </w:rPr>
      </w:pPr>
      <w:bookmarkStart w:id="0" w:name="_GoBack"/>
      <w:bookmarkEnd w:id="0"/>
    </w:p>
    <w:p w:rsidR="007F061E" w:rsidRPr="007F061E" w:rsidRDefault="007F061E" w:rsidP="007F061E">
      <w:pPr>
        <w:rPr>
          <w:sz w:val="28"/>
        </w:rPr>
      </w:pPr>
    </w:p>
    <w:p w:rsidR="007F061E" w:rsidRPr="007F061E" w:rsidRDefault="007F061E" w:rsidP="007F061E">
      <w:pPr>
        <w:rPr>
          <w:sz w:val="28"/>
        </w:rPr>
      </w:pPr>
    </w:p>
    <w:p w:rsidR="007F061E" w:rsidRPr="007F061E" w:rsidRDefault="007F061E" w:rsidP="007F061E">
      <w:pPr>
        <w:rPr>
          <w:sz w:val="28"/>
        </w:rPr>
      </w:pPr>
    </w:p>
    <w:p w:rsidR="007F061E" w:rsidRPr="007F061E" w:rsidRDefault="007F061E" w:rsidP="007F061E">
      <w:pPr>
        <w:rPr>
          <w:sz w:val="28"/>
        </w:rPr>
      </w:pPr>
    </w:p>
    <w:p w:rsidR="007F061E" w:rsidRPr="007F061E" w:rsidRDefault="007F061E" w:rsidP="007F061E">
      <w:pPr>
        <w:rPr>
          <w:sz w:val="28"/>
        </w:rPr>
      </w:pPr>
    </w:p>
    <w:p w:rsidR="007F061E" w:rsidRPr="007F061E" w:rsidRDefault="007F061E" w:rsidP="007F061E">
      <w:pPr>
        <w:rPr>
          <w:sz w:val="28"/>
        </w:rPr>
      </w:pPr>
    </w:p>
    <w:p w:rsidR="007F061E" w:rsidRPr="007F061E" w:rsidRDefault="007F061E" w:rsidP="007F061E"/>
    <w:p w:rsidR="007F061E" w:rsidRPr="007F061E" w:rsidRDefault="007F061E" w:rsidP="007F061E"/>
    <w:p w:rsidR="007F061E" w:rsidRPr="007F061E" w:rsidRDefault="007F061E" w:rsidP="007F061E"/>
    <w:p w:rsidR="00AE084D" w:rsidRPr="007F061E" w:rsidRDefault="007F061E" w:rsidP="007F061E">
      <w:pPr>
        <w:tabs>
          <w:tab w:val="left" w:pos="4020"/>
        </w:tabs>
        <w:jc w:val="center"/>
        <w:rPr>
          <w:sz w:val="28"/>
        </w:rPr>
      </w:pPr>
      <w:r w:rsidRPr="007F061E">
        <w:rPr>
          <w:sz w:val="28"/>
        </w:rPr>
        <w:t>Директор школы _______________Г. М. Мусаев</w:t>
      </w:r>
    </w:p>
    <w:sectPr w:rsidR="00AE084D" w:rsidRPr="007F0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A37"/>
    <w:rsid w:val="001824DE"/>
    <w:rsid w:val="007F061E"/>
    <w:rsid w:val="00AE084D"/>
    <w:rsid w:val="00C4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EBA54-11E0-4D49-9CAF-411E79EFE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061E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061E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table" w:styleId="a3">
    <w:name w:val="Table Grid"/>
    <w:basedOn w:val="a1"/>
    <w:uiPriority w:val="39"/>
    <w:rsid w:val="007F0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061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06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Husen</dc:creator>
  <cp:keywords/>
  <dc:description/>
  <cp:lastModifiedBy>Husen</cp:lastModifiedBy>
  <cp:revision>4</cp:revision>
  <cp:lastPrinted>2020-10-05T17:39:00Z</cp:lastPrinted>
  <dcterms:created xsi:type="dcterms:W3CDTF">2020-09-07T14:46:00Z</dcterms:created>
  <dcterms:modified xsi:type="dcterms:W3CDTF">2020-10-05T17:40:00Z</dcterms:modified>
</cp:coreProperties>
</file>